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EA" w:rsidRPr="00BD1AFA" w:rsidRDefault="00B87FEA">
      <w:pPr>
        <w:rPr>
          <w:rFonts w:cstheme="minorHAnsi"/>
        </w:rPr>
      </w:pPr>
      <w:r>
        <w:t>Сп</w:t>
      </w:r>
      <w:r w:rsidR="000912E3">
        <w:t>р</w:t>
      </w:r>
      <w:r>
        <w:t xml:space="preserve">авка плащания към договор с предмет </w:t>
      </w:r>
      <w:r w:rsidR="00BD1AFA" w:rsidRPr="00BD1AFA">
        <w:rPr>
          <w:rFonts w:eastAsia="Calibri" w:cstheme="minorHAnsi"/>
        </w:rPr>
        <w:t>„</w:t>
      </w:r>
      <w:r w:rsidR="007637BD">
        <w:rPr>
          <w:rFonts w:eastAsia="Calibri" w:cstheme="minorHAnsi"/>
        </w:rPr>
        <w:t xml:space="preserve">Изпълнение на СМР и СРР на обекти заложени в Бюджета на община Трявна за 2016 г.“ Обособена позиция № 1 - </w:t>
      </w:r>
      <w:r w:rsidR="00C63FA2">
        <w:rPr>
          <w:rFonts w:eastAsia="Calibri" w:cstheme="minorHAnsi"/>
        </w:rPr>
        <w:t>Реконструкция настилки в кв. 61 за градски пазар</w:t>
      </w:r>
      <w:r w:rsidR="00BD1AFA" w:rsidRPr="00BD1AFA">
        <w:rPr>
          <w:rFonts w:eastAsia="Calibri" w:cstheme="minorHAnsi"/>
        </w:rPr>
        <w:t>.“</w:t>
      </w:r>
      <w:r w:rsidR="00C63FA2">
        <w:rPr>
          <w:rFonts w:eastAsia="Calibri" w:cstheme="minorHAnsi"/>
        </w:rPr>
        <w:t xml:space="preserve"> </w:t>
      </w:r>
    </w:p>
    <w:tbl>
      <w:tblPr>
        <w:tblStyle w:val="a3"/>
        <w:tblW w:w="9888" w:type="dxa"/>
        <w:tblLook w:val="04A0" w:firstRow="1" w:lastRow="0" w:firstColumn="1" w:lastColumn="0" w:noHBand="0" w:noVBand="1"/>
      </w:tblPr>
      <w:tblGrid>
        <w:gridCol w:w="2672"/>
        <w:gridCol w:w="3195"/>
        <w:gridCol w:w="1417"/>
        <w:gridCol w:w="1275"/>
        <w:gridCol w:w="1329"/>
      </w:tblGrid>
      <w:tr w:rsidR="00EE0230" w:rsidRPr="00B87FEA" w:rsidTr="00CB0ADD">
        <w:trPr>
          <w:trHeight w:val="300"/>
        </w:trPr>
        <w:tc>
          <w:tcPr>
            <w:tcW w:w="0" w:type="auto"/>
            <w:noWrap/>
          </w:tcPr>
          <w:p w:rsidR="00B87FEA" w:rsidRPr="008C3F1A" w:rsidRDefault="00B87FEA" w:rsidP="00AD3695">
            <w:pPr>
              <w:rPr>
                <w:b/>
                <w:bCs/>
              </w:rPr>
            </w:pPr>
            <w:r w:rsidRPr="00BA3C5E">
              <w:rPr>
                <w:b/>
                <w:bCs/>
              </w:rPr>
              <w:t>договор №</w:t>
            </w:r>
          </w:p>
        </w:tc>
        <w:tc>
          <w:tcPr>
            <w:tcW w:w="0" w:type="auto"/>
            <w:noWrap/>
          </w:tcPr>
          <w:p w:rsidR="00B87FEA" w:rsidRPr="00F4131D" w:rsidRDefault="00B87FEA" w:rsidP="00AD3695">
            <w:pPr>
              <w:rPr>
                <w:b/>
                <w:bCs/>
              </w:rPr>
            </w:pPr>
            <w:r w:rsidRPr="00F4131D">
              <w:rPr>
                <w:b/>
                <w:bCs/>
              </w:rPr>
              <w:t>Изпълнител/ сума на договора</w:t>
            </w:r>
          </w:p>
        </w:tc>
        <w:tc>
          <w:tcPr>
            <w:tcW w:w="0" w:type="auto"/>
          </w:tcPr>
          <w:p w:rsidR="00B87FEA" w:rsidRPr="00F4131D" w:rsidRDefault="00B87FEA" w:rsidP="00AD3695">
            <w:pPr>
              <w:rPr>
                <w:b/>
                <w:bCs/>
              </w:rPr>
            </w:pPr>
            <w:r w:rsidRPr="00F4131D">
              <w:rPr>
                <w:b/>
                <w:bCs/>
              </w:rPr>
              <w:t>вид плащане</w:t>
            </w:r>
          </w:p>
        </w:tc>
        <w:tc>
          <w:tcPr>
            <w:tcW w:w="0" w:type="auto"/>
          </w:tcPr>
          <w:p w:rsidR="00B87FEA" w:rsidRPr="00F4131D" w:rsidRDefault="00B87FEA" w:rsidP="00AD3695">
            <w:pPr>
              <w:rPr>
                <w:b/>
                <w:bCs/>
              </w:rPr>
            </w:pPr>
            <w:r w:rsidRPr="00F4131D">
              <w:rPr>
                <w:b/>
                <w:bCs/>
              </w:rPr>
              <w:t>дата на плащането</w:t>
            </w:r>
          </w:p>
        </w:tc>
        <w:tc>
          <w:tcPr>
            <w:tcW w:w="1329" w:type="dxa"/>
          </w:tcPr>
          <w:p w:rsidR="00B87FEA" w:rsidRPr="00F4131D" w:rsidRDefault="00B87FEA" w:rsidP="00AD3695">
            <w:pPr>
              <w:rPr>
                <w:b/>
                <w:bCs/>
              </w:rPr>
            </w:pPr>
            <w:r w:rsidRPr="00F4131D">
              <w:rPr>
                <w:b/>
                <w:bCs/>
              </w:rPr>
              <w:t>Сума</w:t>
            </w:r>
          </w:p>
        </w:tc>
      </w:tr>
      <w:tr w:rsidR="00B87FEA" w:rsidRPr="00B87FEA" w:rsidTr="00CB0ADD">
        <w:trPr>
          <w:trHeight w:val="300"/>
        </w:trPr>
        <w:tc>
          <w:tcPr>
            <w:tcW w:w="0" w:type="auto"/>
            <w:noWrap/>
            <w:hideMark/>
          </w:tcPr>
          <w:p w:rsidR="00B87FEA" w:rsidRPr="00AD5BAA" w:rsidRDefault="00AD5BAA" w:rsidP="00F40211">
            <w:pPr>
              <w:rPr>
                <w:b/>
                <w:bCs/>
                <w:sz w:val="20"/>
                <w:szCs w:val="20"/>
              </w:rPr>
            </w:pPr>
            <w:r w:rsidRPr="00AD5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r w:rsidR="00EE02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167-ТСУ-16/12.07</w:t>
            </w:r>
            <w:r w:rsidR="00F40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.2016 г.</w:t>
            </w:r>
          </w:p>
        </w:tc>
        <w:tc>
          <w:tcPr>
            <w:tcW w:w="7216" w:type="dxa"/>
            <w:gridSpan w:val="4"/>
            <w:noWrap/>
            <w:hideMark/>
          </w:tcPr>
          <w:p w:rsidR="00B87FEA" w:rsidRPr="00827072" w:rsidRDefault="00EE0230" w:rsidP="00AD5BAA">
            <w:pPr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„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Монолит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- Т</w:t>
            </w:r>
            <w:r w:rsidR="00F40211">
              <w:rPr>
                <w:rFonts w:ascii="Times New Roman" w:eastAsia="Calibri" w:hAnsi="Times New Roman" w:cs="Times New Roman"/>
                <w:b/>
              </w:rPr>
              <w:t>“ ООД</w:t>
            </w:r>
          </w:p>
        </w:tc>
      </w:tr>
      <w:tr w:rsidR="00EE0230" w:rsidRPr="00B87FEA" w:rsidTr="00CB0ADD">
        <w:trPr>
          <w:trHeight w:val="300"/>
        </w:trPr>
        <w:tc>
          <w:tcPr>
            <w:tcW w:w="0" w:type="auto"/>
            <w:noWrap/>
          </w:tcPr>
          <w:p w:rsidR="001B0119" w:rsidRPr="00B87FEA" w:rsidRDefault="001B0119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</w:tcPr>
          <w:p w:rsidR="001B0119" w:rsidRPr="00B87FEA" w:rsidRDefault="001B0119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</w:tcPr>
          <w:p w:rsidR="001B0119" w:rsidRPr="00BB1221" w:rsidRDefault="00BB1221">
            <w:r>
              <w:t>аванс</w:t>
            </w:r>
          </w:p>
        </w:tc>
        <w:tc>
          <w:tcPr>
            <w:tcW w:w="0" w:type="auto"/>
            <w:noWrap/>
          </w:tcPr>
          <w:p w:rsidR="001B0119" w:rsidRDefault="00EE0230" w:rsidP="00B87FEA">
            <w:r>
              <w:t xml:space="preserve">18.07.2016 </w:t>
            </w:r>
          </w:p>
        </w:tc>
        <w:tc>
          <w:tcPr>
            <w:tcW w:w="1329" w:type="dxa"/>
            <w:noWrap/>
          </w:tcPr>
          <w:p w:rsidR="001B0119" w:rsidRPr="00AD5BAA" w:rsidRDefault="00EE0230" w:rsidP="00B87F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13801.04</w:t>
            </w:r>
          </w:p>
        </w:tc>
      </w:tr>
      <w:tr w:rsidR="00EE0230" w:rsidRPr="00B87FEA" w:rsidTr="00CB0ADD">
        <w:trPr>
          <w:trHeight w:val="300"/>
        </w:trPr>
        <w:tc>
          <w:tcPr>
            <w:tcW w:w="0" w:type="auto"/>
            <w:noWrap/>
            <w:hideMark/>
          </w:tcPr>
          <w:p w:rsidR="00B87FEA" w:rsidRPr="00B87FEA" w:rsidRDefault="00B87FEA">
            <w:pPr>
              <w:rPr>
                <w:b/>
                <w:bCs/>
              </w:rPr>
            </w:pPr>
            <w:r w:rsidRPr="00B87FEA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87FEA" w:rsidRPr="00B87FEA" w:rsidRDefault="00B87FEA">
            <w:pPr>
              <w:rPr>
                <w:b/>
                <w:bCs/>
              </w:rPr>
            </w:pPr>
            <w:r w:rsidRPr="00B87FEA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</w:tcPr>
          <w:p w:rsidR="00B87FEA" w:rsidRPr="00AD5BAA" w:rsidRDefault="00EE0230">
            <w:r>
              <w:t>окончателно</w:t>
            </w:r>
          </w:p>
        </w:tc>
        <w:tc>
          <w:tcPr>
            <w:tcW w:w="0" w:type="auto"/>
            <w:noWrap/>
          </w:tcPr>
          <w:p w:rsidR="00B87FEA" w:rsidRPr="00B87FEA" w:rsidRDefault="00EE0230" w:rsidP="00B87FEA">
            <w:r>
              <w:t>11.10.2016</w:t>
            </w:r>
          </w:p>
        </w:tc>
        <w:tc>
          <w:tcPr>
            <w:tcW w:w="1329" w:type="dxa"/>
            <w:noWrap/>
          </w:tcPr>
          <w:p w:rsidR="00B87FEA" w:rsidRPr="00B87FEA" w:rsidRDefault="00EE0230" w:rsidP="00B87FEA">
            <w:r>
              <w:t>55204.16</w:t>
            </w:r>
          </w:p>
        </w:tc>
      </w:tr>
      <w:tr w:rsidR="00EE0230" w:rsidRPr="00B87FEA" w:rsidTr="00CB0ADD">
        <w:trPr>
          <w:trHeight w:val="300"/>
        </w:trPr>
        <w:tc>
          <w:tcPr>
            <w:tcW w:w="0" w:type="auto"/>
            <w:noWrap/>
            <w:hideMark/>
          </w:tcPr>
          <w:p w:rsidR="00B87FEA" w:rsidRPr="00B87FEA" w:rsidRDefault="00B87FEA">
            <w:r w:rsidRPr="00B87FEA">
              <w:t> </w:t>
            </w:r>
          </w:p>
        </w:tc>
        <w:tc>
          <w:tcPr>
            <w:tcW w:w="0" w:type="auto"/>
            <w:noWrap/>
            <w:hideMark/>
          </w:tcPr>
          <w:p w:rsidR="00B87FEA" w:rsidRPr="00B87FEA" w:rsidRDefault="00B87FEA">
            <w:r w:rsidRPr="00B87FEA">
              <w:t> </w:t>
            </w:r>
          </w:p>
        </w:tc>
        <w:tc>
          <w:tcPr>
            <w:tcW w:w="0" w:type="auto"/>
            <w:noWrap/>
          </w:tcPr>
          <w:p w:rsidR="00B87FEA" w:rsidRPr="00B87FEA" w:rsidRDefault="00B87FEA"/>
        </w:tc>
        <w:tc>
          <w:tcPr>
            <w:tcW w:w="0" w:type="auto"/>
            <w:noWrap/>
          </w:tcPr>
          <w:p w:rsidR="00B87FEA" w:rsidRPr="00B87FEA" w:rsidRDefault="00B87FEA" w:rsidP="00B87FEA"/>
        </w:tc>
        <w:tc>
          <w:tcPr>
            <w:tcW w:w="1329" w:type="dxa"/>
            <w:noWrap/>
          </w:tcPr>
          <w:p w:rsidR="00B87FEA" w:rsidRPr="00B87FEA" w:rsidRDefault="00B87FEA" w:rsidP="00B87FEA"/>
        </w:tc>
      </w:tr>
    </w:tbl>
    <w:p w:rsidR="00CB0ADD" w:rsidRDefault="00CB0ADD" w:rsidP="00CB0ADD"/>
    <w:p w:rsidR="00CB0ADD" w:rsidRDefault="00CB0ADD" w:rsidP="00CB0ADD"/>
    <w:p w:rsidR="00CB0ADD" w:rsidRPr="00B60979" w:rsidRDefault="00CB0ADD" w:rsidP="00CB0ADD">
      <w:pPr>
        <w:rPr>
          <w:rFonts w:cstheme="minorHAnsi"/>
        </w:rPr>
      </w:pPr>
      <w:r>
        <w:t xml:space="preserve">Справка плащания към договор с предмет </w:t>
      </w:r>
      <w:r w:rsidRPr="00BD1AFA">
        <w:rPr>
          <w:rFonts w:eastAsia="Calibri" w:cstheme="minorHAnsi"/>
        </w:rPr>
        <w:t>„</w:t>
      </w:r>
      <w:r>
        <w:rPr>
          <w:rFonts w:eastAsia="Calibri" w:cstheme="minorHAnsi"/>
        </w:rPr>
        <w:t>Изпълнение на СМР и СРР на обекти заложени в Бюджета на община Трявна за 2016 г.“ Обособена пози</w:t>
      </w:r>
      <w:r w:rsidR="00B60979">
        <w:rPr>
          <w:rFonts w:eastAsia="Calibri" w:cstheme="minorHAnsi"/>
        </w:rPr>
        <w:t>ция № 2</w:t>
      </w:r>
      <w:r>
        <w:rPr>
          <w:rFonts w:eastAsia="Calibri" w:cstheme="minorHAnsi"/>
        </w:rPr>
        <w:t xml:space="preserve"> - Реконструкция настилки в </w:t>
      </w:r>
      <w:r w:rsidR="00B60979">
        <w:rPr>
          <w:rFonts w:eastAsia="Calibri" w:cstheme="minorHAnsi"/>
        </w:rPr>
        <w:t xml:space="preserve">УПИ </w:t>
      </w:r>
      <w:r w:rsidR="00B60979">
        <w:rPr>
          <w:rFonts w:eastAsia="Calibri" w:cstheme="minorHAnsi"/>
          <w:lang w:val="en-US"/>
        </w:rPr>
        <w:t>II</w:t>
      </w:r>
      <w:r w:rsidR="00B60979">
        <w:rPr>
          <w:rFonts w:eastAsia="Calibri" w:cstheme="minorHAnsi"/>
        </w:rPr>
        <w:t>, кв. 61, гр. Трявна“</w:t>
      </w:r>
    </w:p>
    <w:tbl>
      <w:tblPr>
        <w:tblStyle w:val="a3"/>
        <w:tblW w:w="9888" w:type="dxa"/>
        <w:tblLook w:val="04A0" w:firstRow="1" w:lastRow="0" w:firstColumn="1" w:lastColumn="0" w:noHBand="0" w:noVBand="1"/>
      </w:tblPr>
      <w:tblGrid>
        <w:gridCol w:w="2672"/>
        <w:gridCol w:w="3195"/>
        <w:gridCol w:w="1417"/>
        <w:gridCol w:w="1275"/>
        <w:gridCol w:w="1329"/>
      </w:tblGrid>
      <w:tr w:rsidR="00CB0ADD" w:rsidRPr="00B87FEA" w:rsidTr="009F2B6E">
        <w:trPr>
          <w:trHeight w:val="300"/>
        </w:trPr>
        <w:tc>
          <w:tcPr>
            <w:tcW w:w="0" w:type="auto"/>
            <w:noWrap/>
          </w:tcPr>
          <w:p w:rsidR="00CB0ADD" w:rsidRPr="008C3F1A" w:rsidRDefault="00CB0ADD" w:rsidP="00A922A4">
            <w:pPr>
              <w:rPr>
                <w:b/>
                <w:bCs/>
              </w:rPr>
            </w:pPr>
            <w:r w:rsidRPr="00BA3C5E">
              <w:rPr>
                <w:b/>
                <w:bCs/>
              </w:rPr>
              <w:t>договор №</w:t>
            </w:r>
          </w:p>
        </w:tc>
        <w:tc>
          <w:tcPr>
            <w:tcW w:w="0" w:type="auto"/>
            <w:noWrap/>
          </w:tcPr>
          <w:p w:rsidR="00CB0ADD" w:rsidRPr="00F4131D" w:rsidRDefault="00CB0ADD" w:rsidP="00A922A4">
            <w:pPr>
              <w:rPr>
                <w:b/>
                <w:bCs/>
              </w:rPr>
            </w:pPr>
            <w:r w:rsidRPr="00F4131D">
              <w:rPr>
                <w:b/>
                <w:bCs/>
              </w:rPr>
              <w:t>Изпълнител/ сума на договора</w:t>
            </w:r>
          </w:p>
        </w:tc>
        <w:tc>
          <w:tcPr>
            <w:tcW w:w="0" w:type="auto"/>
          </w:tcPr>
          <w:p w:rsidR="00CB0ADD" w:rsidRPr="00F4131D" w:rsidRDefault="00CB0ADD" w:rsidP="00A922A4">
            <w:pPr>
              <w:rPr>
                <w:b/>
                <w:bCs/>
              </w:rPr>
            </w:pPr>
            <w:r w:rsidRPr="00F4131D">
              <w:rPr>
                <w:b/>
                <w:bCs/>
              </w:rPr>
              <w:t>вид плащане</w:t>
            </w:r>
          </w:p>
        </w:tc>
        <w:tc>
          <w:tcPr>
            <w:tcW w:w="0" w:type="auto"/>
          </w:tcPr>
          <w:p w:rsidR="00CB0ADD" w:rsidRPr="00F4131D" w:rsidRDefault="00CB0ADD" w:rsidP="00A922A4">
            <w:pPr>
              <w:rPr>
                <w:b/>
                <w:bCs/>
              </w:rPr>
            </w:pPr>
            <w:r w:rsidRPr="00F4131D">
              <w:rPr>
                <w:b/>
                <w:bCs/>
              </w:rPr>
              <w:t>дата на плащането</w:t>
            </w:r>
          </w:p>
        </w:tc>
        <w:tc>
          <w:tcPr>
            <w:tcW w:w="1329" w:type="dxa"/>
          </w:tcPr>
          <w:p w:rsidR="00CB0ADD" w:rsidRPr="00F4131D" w:rsidRDefault="00CB0ADD" w:rsidP="00A922A4">
            <w:pPr>
              <w:rPr>
                <w:b/>
                <w:bCs/>
              </w:rPr>
            </w:pPr>
            <w:r w:rsidRPr="00F4131D">
              <w:rPr>
                <w:b/>
                <w:bCs/>
              </w:rPr>
              <w:t>Сума</w:t>
            </w:r>
          </w:p>
        </w:tc>
      </w:tr>
      <w:tr w:rsidR="00CB0ADD" w:rsidRPr="00B87FEA" w:rsidTr="009F2B6E">
        <w:trPr>
          <w:trHeight w:val="300"/>
        </w:trPr>
        <w:tc>
          <w:tcPr>
            <w:tcW w:w="0" w:type="auto"/>
            <w:noWrap/>
            <w:hideMark/>
          </w:tcPr>
          <w:p w:rsidR="00CB0ADD" w:rsidRPr="00AD5BAA" w:rsidRDefault="00CB0ADD" w:rsidP="00A922A4">
            <w:pPr>
              <w:rPr>
                <w:b/>
                <w:bCs/>
                <w:sz w:val="20"/>
                <w:szCs w:val="20"/>
              </w:rPr>
            </w:pPr>
            <w:r w:rsidRPr="00AD5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r w:rsidR="00B609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168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-ТСУ-16/12.07.2016 г.</w:t>
            </w:r>
          </w:p>
        </w:tc>
        <w:tc>
          <w:tcPr>
            <w:tcW w:w="7216" w:type="dxa"/>
            <w:gridSpan w:val="4"/>
            <w:noWrap/>
            <w:hideMark/>
          </w:tcPr>
          <w:p w:rsidR="00CB0ADD" w:rsidRPr="00827072" w:rsidRDefault="00CB0ADD" w:rsidP="00A922A4">
            <w:pPr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„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Монолит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- Т“ ООД</w:t>
            </w:r>
          </w:p>
        </w:tc>
      </w:tr>
      <w:tr w:rsidR="00CB0ADD" w:rsidRPr="00B87FEA" w:rsidTr="009F2B6E">
        <w:trPr>
          <w:trHeight w:val="300"/>
        </w:trPr>
        <w:tc>
          <w:tcPr>
            <w:tcW w:w="0" w:type="auto"/>
            <w:noWrap/>
          </w:tcPr>
          <w:p w:rsidR="00CB0ADD" w:rsidRPr="00B87FEA" w:rsidRDefault="00CB0ADD" w:rsidP="00A922A4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</w:tcPr>
          <w:p w:rsidR="00CB0ADD" w:rsidRPr="00B87FEA" w:rsidRDefault="00CB0ADD" w:rsidP="00A922A4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</w:tcPr>
          <w:p w:rsidR="00CB0ADD" w:rsidRPr="00BB1221" w:rsidRDefault="00CB0ADD" w:rsidP="00A922A4">
            <w:r>
              <w:t>аванс</w:t>
            </w:r>
          </w:p>
        </w:tc>
        <w:tc>
          <w:tcPr>
            <w:tcW w:w="0" w:type="auto"/>
            <w:noWrap/>
          </w:tcPr>
          <w:p w:rsidR="00CB0ADD" w:rsidRDefault="00CB0ADD" w:rsidP="00A922A4">
            <w:r>
              <w:t xml:space="preserve">18.07.2016 </w:t>
            </w:r>
          </w:p>
        </w:tc>
        <w:tc>
          <w:tcPr>
            <w:tcW w:w="1329" w:type="dxa"/>
            <w:noWrap/>
          </w:tcPr>
          <w:p w:rsidR="00CB0ADD" w:rsidRPr="00AD5BAA" w:rsidRDefault="00084C72" w:rsidP="00A922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3922.25</w:t>
            </w:r>
          </w:p>
        </w:tc>
      </w:tr>
      <w:tr w:rsidR="00CB0ADD" w:rsidRPr="00B87FEA" w:rsidTr="009F2B6E">
        <w:trPr>
          <w:trHeight w:val="300"/>
        </w:trPr>
        <w:tc>
          <w:tcPr>
            <w:tcW w:w="0" w:type="auto"/>
            <w:noWrap/>
            <w:hideMark/>
          </w:tcPr>
          <w:p w:rsidR="00CB0ADD" w:rsidRPr="00B87FEA" w:rsidRDefault="00CB0ADD" w:rsidP="00A922A4">
            <w:pPr>
              <w:rPr>
                <w:b/>
                <w:bCs/>
              </w:rPr>
            </w:pPr>
            <w:r w:rsidRPr="00B87FEA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B0ADD" w:rsidRPr="00B87FEA" w:rsidRDefault="00CB0ADD" w:rsidP="00A922A4">
            <w:pPr>
              <w:rPr>
                <w:b/>
                <w:bCs/>
              </w:rPr>
            </w:pPr>
            <w:r w:rsidRPr="00B87FEA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</w:tcPr>
          <w:p w:rsidR="00CB0ADD" w:rsidRPr="00AD5BAA" w:rsidRDefault="00CB0ADD" w:rsidP="00A922A4">
            <w:r>
              <w:t>окончателно</w:t>
            </w:r>
          </w:p>
        </w:tc>
        <w:tc>
          <w:tcPr>
            <w:tcW w:w="0" w:type="auto"/>
            <w:noWrap/>
          </w:tcPr>
          <w:p w:rsidR="00CB0ADD" w:rsidRPr="00B87FEA" w:rsidRDefault="00CB0ADD" w:rsidP="00A922A4">
            <w:r>
              <w:t>11.10.2016</w:t>
            </w:r>
          </w:p>
        </w:tc>
        <w:tc>
          <w:tcPr>
            <w:tcW w:w="1329" w:type="dxa"/>
            <w:noWrap/>
          </w:tcPr>
          <w:p w:rsidR="00CB0ADD" w:rsidRPr="00B87FEA" w:rsidRDefault="00084C72" w:rsidP="00A922A4">
            <w:r>
              <w:t>15688.99</w:t>
            </w:r>
          </w:p>
        </w:tc>
      </w:tr>
      <w:tr w:rsidR="00CB0ADD" w:rsidRPr="00B87FEA" w:rsidTr="009F2B6E">
        <w:trPr>
          <w:trHeight w:val="300"/>
        </w:trPr>
        <w:tc>
          <w:tcPr>
            <w:tcW w:w="0" w:type="auto"/>
            <w:noWrap/>
            <w:hideMark/>
          </w:tcPr>
          <w:p w:rsidR="00CB0ADD" w:rsidRPr="00B87FEA" w:rsidRDefault="00CB0ADD" w:rsidP="00A922A4">
            <w:r w:rsidRPr="00B87FEA">
              <w:t> </w:t>
            </w:r>
          </w:p>
        </w:tc>
        <w:tc>
          <w:tcPr>
            <w:tcW w:w="0" w:type="auto"/>
            <w:noWrap/>
            <w:hideMark/>
          </w:tcPr>
          <w:p w:rsidR="00CB0ADD" w:rsidRPr="00B87FEA" w:rsidRDefault="00CB0ADD" w:rsidP="00A922A4">
            <w:r w:rsidRPr="00B87FEA">
              <w:t> </w:t>
            </w:r>
          </w:p>
        </w:tc>
        <w:tc>
          <w:tcPr>
            <w:tcW w:w="0" w:type="auto"/>
            <w:noWrap/>
          </w:tcPr>
          <w:p w:rsidR="00CB0ADD" w:rsidRPr="00B87FEA" w:rsidRDefault="00CB0ADD" w:rsidP="00A922A4"/>
        </w:tc>
        <w:tc>
          <w:tcPr>
            <w:tcW w:w="0" w:type="auto"/>
            <w:noWrap/>
          </w:tcPr>
          <w:p w:rsidR="00CB0ADD" w:rsidRPr="00B87FEA" w:rsidRDefault="00CB0ADD" w:rsidP="00A922A4"/>
        </w:tc>
        <w:tc>
          <w:tcPr>
            <w:tcW w:w="1329" w:type="dxa"/>
            <w:noWrap/>
          </w:tcPr>
          <w:p w:rsidR="00CB0ADD" w:rsidRPr="00B87FEA" w:rsidRDefault="00CB0ADD" w:rsidP="00A922A4"/>
        </w:tc>
      </w:tr>
    </w:tbl>
    <w:p w:rsidR="00A9439D" w:rsidRDefault="00A9439D" w:rsidP="00A9439D"/>
    <w:p w:rsidR="00A9439D" w:rsidRDefault="00A9439D" w:rsidP="00A9439D"/>
    <w:p w:rsidR="00A9439D" w:rsidRPr="00B60979" w:rsidRDefault="00A9439D" w:rsidP="00A9439D">
      <w:pPr>
        <w:rPr>
          <w:rFonts w:cstheme="minorHAnsi"/>
        </w:rPr>
      </w:pPr>
      <w:r>
        <w:t xml:space="preserve">Справка плащания към договор с предмет </w:t>
      </w:r>
      <w:r w:rsidRPr="00BD1AFA">
        <w:rPr>
          <w:rFonts w:eastAsia="Calibri" w:cstheme="minorHAnsi"/>
        </w:rPr>
        <w:t>„</w:t>
      </w:r>
      <w:r>
        <w:rPr>
          <w:rFonts w:eastAsia="Calibri" w:cstheme="minorHAnsi"/>
        </w:rPr>
        <w:t xml:space="preserve">Изпълнение на СМР и СРР на обекти заложени в Бюджета на община Трявна за 2016 г.“ Обособена позиция № </w:t>
      </w:r>
      <w:r>
        <w:rPr>
          <w:rFonts w:eastAsia="Calibri" w:cstheme="minorHAnsi"/>
        </w:rPr>
        <w:t>3</w:t>
      </w:r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–</w:t>
      </w:r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Основен ремонт тротоарни настилки в </w:t>
      </w:r>
      <w:r>
        <w:rPr>
          <w:rFonts w:eastAsia="Calibri" w:cstheme="minorHAnsi"/>
        </w:rPr>
        <w:t>гр. Трявна“</w:t>
      </w:r>
    </w:p>
    <w:tbl>
      <w:tblPr>
        <w:tblStyle w:val="a3"/>
        <w:tblW w:w="9888" w:type="dxa"/>
        <w:tblLook w:val="04A0" w:firstRow="1" w:lastRow="0" w:firstColumn="1" w:lastColumn="0" w:noHBand="0" w:noVBand="1"/>
      </w:tblPr>
      <w:tblGrid>
        <w:gridCol w:w="2672"/>
        <w:gridCol w:w="3195"/>
        <w:gridCol w:w="1417"/>
        <w:gridCol w:w="1275"/>
        <w:gridCol w:w="1329"/>
      </w:tblGrid>
      <w:tr w:rsidR="00A9439D" w:rsidRPr="00B87FEA" w:rsidTr="00A922A4">
        <w:trPr>
          <w:trHeight w:val="300"/>
        </w:trPr>
        <w:tc>
          <w:tcPr>
            <w:tcW w:w="0" w:type="auto"/>
            <w:noWrap/>
          </w:tcPr>
          <w:p w:rsidR="00A9439D" w:rsidRPr="008C3F1A" w:rsidRDefault="00A9439D" w:rsidP="00A922A4">
            <w:pPr>
              <w:rPr>
                <w:b/>
                <w:bCs/>
              </w:rPr>
            </w:pPr>
            <w:r w:rsidRPr="00BA3C5E">
              <w:rPr>
                <w:b/>
                <w:bCs/>
              </w:rPr>
              <w:t>договор №</w:t>
            </w:r>
          </w:p>
        </w:tc>
        <w:tc>
          <w:tcPr>
            <w:tcW w:w="0" w:type="auto"/>
            <w:noWrap/>
          </w:tcPr>
          <w:p w:rsidR="00A9439D" w:rsidRPr="00F4131D" w:rsidRDefault="00A9439D" w:rsidP="00A922A4">
            <w:pPr>
              <w:rPr>
                <w:b/>
                <w:bCs/>
              </w:rPr>
            </w:pPr>
            <w:r w:rsidRPr="00F4131D">
              <w:rPr>
                <w:b/>
                <w:bCs/>
              </w:rPr>
              <w:t>Изпълнител/ сума на договора</w:t>
            </w:r>
          </w:p>
        </w:tc>
        <w:tc>
          <w:tcPr>
            <w:tcW w:w="0" w:type="auto"/>
          </w:tcPr>
          <w:p w:rsidR="00A9439D" w:rsidRPr="00F4131D" w:rsidRDefault="00A9439D" w:rsidP="00A922A4">
            <w:pPr>
              <w:rPr>
                <w:b/>
                <w:bCs/>
              </w:rPr>
            </w:pPr>
            <w:r w:rsidRPr="00F4131D">
              <w:rPr>
                <w:b/>
                <w:bCs/>
              </w:rPr>
              <w:t>вид плащане</w:t>
            </w:r>
          </w:p>
        </w:tc>
        <w:tc>
          <w:tcPr>
            <w:tcW w:w="0" w:type="auto"/>
          </w:tcPr>
          <w:p w:rsidR="00A9439D" w:rsidRPr="00F4131D" w:rsidRDefault="00A9439D" w:rsidP="00A922A4">
            <w:pPr>
              <w:rPr>
                <w:b/>
                <w:bCs/>
              </w:rPr>
            </w:pPr>
            <w:r w:rsidRPr="00F4131D">
              <w:rPr>
                <w:b/>
                <w:bCs/>
              </w:rPr>
              <w:t>дата на плащането</w:t>
            </w:r>
          </w:p>
        </w:tc>
        <w:tc>
          <w:tcPr>
            <w:tcW w:w="1329" w:type="dxa"/>
          </w:tcPr>
          <w:p w:rsidR="00A9439D" w:rsidRPr="00F4131D" w:rsidRDefault="00A9439D" w:rsidP="00A922A4">
            <w:pPr>
              <w:rPr>
                <w:b/>
                <w:bCs/>
              </w:rPr>
            </w:pPr>
            <w:r w:rsidRPr="00F4131D">
              <w:rPr>
                <w:b/>
                <w:bCs/>
              </w:rPr>
              <w:t>Сума</w:t>
            </w:r>
          </w:p>
        </w:tc>
      </w:tr>
      <w:tr w:rsidR="00A9439D" w:rsidRPr="00B87FEA" w:rsidTr="00A922A4">
        <w:trPr>
          <w:trHeight w:val="300"/>
        </w:trPr>
        <w:tc>
          <w:tcPr>
            <w:tcW w:w="0" w:type="auto"/>
            <w:noWrap/>
            <w:hideMark/>
          </w:tcPr>
          <w:p w:rsidR="00A9439D" w:rsidRPr="00AD5BAA" w:rsidRDefault="00A9439D" w:rsidP="00A922A4">
            <w:pPr>
              <w:rPr>
                <w:b/>
                <w:bCs/>
                <w:sz w:val="20"/>
                <w:szCs w:val="20"/>
              </w:rPr>
            </w:pPr>
            <w:r w:rsidRPr="00AD5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179-ТСУ-16/20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.07.2016 г.</w:t>
            </w:r>
          </w:p>
        </w:tc>
        <w:tc>
          <w:tcPr>
            <w:tcW w:w="7216" w:type="dxa"/>
            <w:gridSpan w:val="4"/>
            <w:noWrap/>
            <w:hideMark/>
          </w:tcPr>
          <w:p w:rsidR="00A9439D" w:rsidRPr="00827072" w:rsidRDefault="00A9439D" w:rsidP="00A9439D">
            <w:pPr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„</w:t>
            </w:r>
            <w:r>
              <w:rPr>
                <w:rFonts w:ascii="Times New Roman" w:eastAsia="Calibri" w:hAnsi="Times New Roman" w:cs="Times New Roman"/>
                <w:b/>
              </w:rPr>
              <w:t>СТРОЙКО</w:t>
            </w:r>
            <w:r>
              <w:rPr>
                <w:rFonts w:ascii="Times New Roman" w:eastAsia="Calibri" w:hAnsi="Times New Roman" w:cs="Times New Roman"/>
                <w:b/>
              </w:rPr>
              <w:t>“</w:t>
            </w:r>
            <w:r>
              <w:rPr>
                <w:rFonts w:ascii="Times New Roman" w:eastAsia="Calibri" w:hAnsi="Times New Roman" w:cs="Times New Roman"/>
                <w:b/>
              </w:rPr>
              <w:t xml:space="preserve"> Е</w:t>
            </w:r>
            <w:r>
              <w:rPr>
                <w:rFonts w:ascii="Times New Roman" w:eastAsia="Calibri" w:hAnsi="Times New Roman" w:cs="Times New Roman"/>
                <w:b/>
              </w:rPr>
              <w:t>ООД</w:t>
            </w:r>
          </w:p>
        </w:tc>
      </w:tr>
      <w:tr w:rsidR="00A9439D" w:rsidRPr="00B87FEA" w:rsidTr="00A922A4">
        <w:trPr>
          <w:trHeight w:val="300"/>
        </w:trPr>
        <w:tc>
          <w:tcPr>
            <w:tcW w:w="0" w:type="auto"/>
            <w:noWrap/>
          </w:tcPr>
          <w:p w:rsidR="00A9439D" w:rsidRPr="00B87FEA" w:rsidRDefault="00A9439D" w:rsidP="00A922A4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</w:tcPr>
          <w:p w:rsidR="00A9439D" w:rsidRPr="00B87FEA" w:rsidRDefault="00A9439D" w:rsidP="00A922A4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</w:tcPr>
          <w:p w:rsidR="00A9439D" w:rsidRPr="00BB1221" w:rsidRDefault="00A9439D" w:rsidP="00A922A4">
            <w:r>
              <w:t>аванс</w:t>
            </w:r>
          </w:p>
        </w:tc>
        <w:tc>
          <w:tcPr>
            <w:tcW w:w="0" w:type="auto"/>
            <w:noWrap/>
          </w:tcPr>
          <w:p w:rsidR="00A9439D" w:rsidRDefault="00A9439D" w:rsidP="00A922A4">
            <w:r>
              <w:t>22</w:t>
            </w:r>
            <w:r>
              <w:t xml:space="preserve">.07.2016 </w:t>
            </w:r>
          </w:p>
        </w:tc>
        <w:tc>
          <w:tcPr>
            <w:tcW w:w="1329" w:type="dxa"/>
            <w:noWrap/>
          </w:tcPr>
          <w:p w:rsidR="00A9439D" w:rsidRPr="00AD5BAA" w:rsidRDefault="00A9439D" w:rsidP="00A922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4620</w:t>
            </w:r>
          </w:p>
        </w:tc>
      </w:tr>
      <w:tr w:rsidR="00A9439D" w:rsidRPr="00B87FEA" w:rsidTr="00A922A4">
        <w:trPr>
          <w:trHeight w:val="300"/>
        </w:trPr>
        <w:tc>
          <w:tcPr>
            <w:tcW w:w="0" w:type="auto"/>
            <w:noWrap/>
            <w:hideMark/>
          </w:tcPr>
          <w:p w:rsidR="00A9439D" w:rsidRPr="00B87FEA" w:rsidRDefault="00A9439D" w:rsidP="00A922A4">
            <w:pPr>
              <w:rPr>
                <w:b/>
                <w:bCs/>
              </w:rPr>
            </w:pPr>
            <w:r w:rsidRPr="00B87FEA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A9439D" w:rsidRPr="00B87FEA" w:rsidRDefault="00A9439D" w:rsidP="00A922A4">
            <w:pPr>
              <w:rPr>
                <w:b/>
                <w:bCs/>
              </w:rPr>
            </w:pPr>
            <w:r w:rsidRPr="00B87FEA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</w:tcPr>
          <w:p w:rsidR="00A9439D" w:rsidRPr="00AD5BAA" w:rsidRDefault="00A9439D" w:rsidP="00A922A4">
            <w:r>
              <w:t>окончателно</w:t>
            </w:r>
          </w:p>
        </w:tc>
        <w:tc>
          <w:tcPr>
            <w:tcW w:w="0" w:type="auto"/>
            <w:noWrap/>
          </w:tcPr>
          <w:p w:rsidR="00A9439D" w:rsidRPr="00B87FEA" w:rsidRDefault="00F714C2" w:rsidP="00A922A4">
            <w:r>
              <w:t>20.09.2016</w:t>
            </w:r>
          </w:p>
        </w:tc>
        <w:tc>
          <w:tcPr>
            <w:tcW w:w="1329" w:type="dxa"/>
            <w:noWrap/>
          </w:tcPr>
          <w:p w:rsidR="00A9439D" w:rsidRPr="00B87FEA" w:rsidRDefault="00F714C2" w:rsidP="00A922A4">
            <w:r>
              <w:t>18479</w:t>
            </w:r>
          </w:p>
        </w:tc>
      </w:tr>
      <w:tr w:rsidR="00A9439D" w:rsidRPr="00B87FEA" w:rsidTr="00A922A4">
        <w:trPr>
          <w:trHeight w:val="300"/>
        </w:trPr>
        <w:tc>
          <w:tcPr>
            <w:tcW w:w="0" w:type="auto"/>
            <w:noWrap/>
            <w:hideMark/>
          </w:tcPr>
          <w:p w:rsidR="00A9439D" w:rsidRPr="00B87FEA" w:rsidRDefault="00A9439D" w:rsidP="00A922A4">
            <w:r w:rsidRPr="00B87FEA">
              <w:t> </w:t>
            </w:r>
          </w:p>
        </w:tc>
        <w:tc>
          <w:tcPr>
            <w:tcW w:w="0" w:type="auto"/>
            <w:noWrap/>
            <w:hideMark/>
          </w:tcPr>
          <w:p w:rsidR="00A9439D" w:rsidRPr="00B87FEA" w:rsidRDefault="00A9439D" w:rsidP="00A922A4">
            <w:r w:rsidRPr="00B87FEA">
              <w:t> </w:t>
            </w:r>
          </w:p>
        </w:tc>
        <w:tc>
          <w:tcPr>
            <w:tcW w:w="0" w:type="auto"/>
            <w:noWrap/>
          </w:tcPr>
          <w:p w:rsidR="00A9439D" w:rsidRPr="00B87FEA" w:rsidRDefault="00A9439D" w:rsidP="00A922A4"/>
        </w:tc>
        <w:tc>
          <w:tcPr>
            <w:tcW w:w="0" w:type="auto"/>
            <w:noWrap/>
          </w:tcPr>
          <w:p w:rsidR="00A9439D" w:rsidRPr="00B87FEA" w:rsidRDefault="00A9439D" w:rsidP="00A922A4"/>
        </w:tc>
        <w:tc>
          <w:tcPr>
            <w:tcW w:w="1329" w:type="dxa"/>
            <w:noWrap/>
          </w:tcPr>
          <w:p w:rsidR="00A9439D" w:rsidRPr="00B87FEA" w:rsidRDefault="00A9439D" w:rsidP="00A922A4"/>
        </w:tc>
      </w:tr>
    </w:tbl>
    <w:p w:rsidR="00BF26CD" w:rsidRDefault="00BF26CD" w:rsidP="00BF26CD"/>
    <w:p w:rsidR="00BF26CD" w:rsidRPr="00B60979" w:rsidRDefault="00BF26CD" w:rsidP="00BF26CD">
      <w:pPr>
        <w:rPr>
          <w:rFonts w:cstheme="minorHAnsi"/>
        </w:rPr>
      </w:pPr>
      <w:r>
        <w:t xml:space="preserve">Справка плащания към договор с предмет </w:t>
      </w:r>
      <w:r w:rsidRPr="00BD1AFA">
        <w:rPr>
          <w:rFonts w:eastAsia="Calibri" w:cstheme="minorHAnsi"/>
        </w:rPr>
        <w:t>„</w:t>
      </w:r>
      <w:r>
        <w:rPr>
          <w:rFonts w:eastAsia="Calibri" w:cstheme="minorHAnsi"/>
        </w:rPr>
        <w:t xml:space="preserve">Изпълнение на СМР и СРР на обекти заложени в Бюджета на община Трявна за 2016 г.“ Обособена позиция № </w:t>
      </w:r>
      <w:r>
        <w:rPr>
          <w:rFonts w:eastAsia="Calibri" w:cstheme="minorHAnsi"/>
        </w:rPr>
        <w:t>4</w:t>
      </w:r>
      <w:r>
        <w:rPr>
          <w:rFonts w:eastAsia="Calibri" w:cstheme="minorHAnsi"/>
        </w:rPr>
        <w:t xml:space="preserve"> – Основен ремонт тротоарни настилки в </w:t>
      </w:r>
      <w:r>
        <w:rPr>
          <w:rFonts w:eastAsia="Calibri" w:cstheme="minorHAnsi"/>
        </w:rPr>
        <w:t>гр. Плачковци</w:t>
      </w:r>
      <w:r>
        <w:rPr>
          <w:rFonts w:eastAsia="Calibri" w:cstheme="minorHAnsi"/>
        </w:rPr>
        <w:t>“</w:t>
      </w:r>
    </w:p>
    <w:tbl>
      <w:tblPr>
        <w:tblStyle w:val="a3"/>
        <w:tblW w:w="9888" w:type="dxa"/>
        <w:tblLook w:val="04A0" w:firstRow="1" w:lastRow="0" w:firstColumn="1" w:lastColumn="0" w:noHBand="0" w:noVBand="1"/>
      </w:tblPr>
      <w:tblGrid>
        <w:gridCol w:w="2672"/>
        <w:gridCol w:w="3195"/>
        <w:gridCol w:w="1417"/>
        <w:gridCol w:w="1275"/>
        <w:gridCol w:w="1329"/>
      </w:tblGrid>
      <w:tr w:rsidR="00BF26CD" w:rsidRPr="00B87FEA" w:rsidTr="00A922A4">
        <w:trPr>
          <w:trHeight w:val="300"/>
        </w:trPr>
        <w:tc>
          <w:tcPr>
            <w:tcW w:w="0" w:type="auto"/>
            <w:noWrap/>
          </w:tcPr>
          <w:p w:rsidR="00BF26CD" w:rsidRPr="008C3F1A" w:rsidRDefault="00BF26CD" w:rsidP="00A922A4">
            <w:pPr>
              <w:rPr>
                <w:b/>
                <w:bCs/>
              </w:rPr>
            </w:pPr>
            <w:r w:rsidRPr="00BA3C5E">
              <w:rPr>
                <w:b/>
                <w:bCs/>
              </w:rPr>
              <w:t>договор №</w:t>
            </w:r>
          </w:p>
        </w:tc>
        <w:tc>
          <w:tcPr>
            <w:tcW w:w="0" w:type="auto"/>
            <w:noWrap/>
          </w:tcPr>
          <w:p w:rsidR="00BF26CD" w:rsidRPr="00F4131D" w:rsidRDefault="00BF26CD" w:rsidP="00A922A4">
            <w:pPr>
              <w:rPr>
                <w:b/>
                <w:bCs/>
              </w:rPr>
            </w:pPr>
            <w:r w:rsidRPr="00F4131D">
              <w:rPr>
                <w:b/>
                <w:bCs/>
              </w:rPr>
              <w:t>Изпълнител/ сума на договора</w:t>
            </w:r>
          </w:p>
        </w:tc>
        <w:tc>
          <w:tcPr>
            <w:tcW w:w="0" w:type="auto"/>
          </w:tcPr>
          <w:p w:rsidR="00BF26CD" w:rsidRPr="00F4131D" w:rsidRDefault="00BF26CD" w:rsidP="00A922A4">
            <w:pPr>
              <w:rPr>
                <w:b/>
                <w:bCs/>
              </w:rPr>
            </w:pPr>
            <w:r w:rsidRPr="00F4131D">
              <w:rPr>
                <w:b/>
                <w:bCs/>
              </w:rPr>
              <w:t>вид плащане</w:t>
            </w:r>
          </w:p>
        </w:tc>
        <w:tc>
          <w:tcPr>
            <w:tcW w:w="0" w:type="auto"/>
          </w:tcPr>
          <w:p w:rsidR="00BF26CD" w:rsidRPr="00F4131D" w:rsidRDefault="00BF26CD" w:rsidP="00A922A4">
            <w:pPr>
              <w:rPr>
                <w:b/>
                <w:bCs/>
              </w:rPr>
            </w:pPr>
            <w:r w:rsidRPr="00F4131D">
              <w:rPr>
                <w:b/>
                <w:bCs/>
              </w:rPr>
              <w:t>дата на плащането</w:t>
            </w:r>
          </w:p>
        </w:tc>
        <w:tc>
          <w:tcPr>
            <w:tcW w:w="1329" w:type="dxa"/>
          </w:tcPr>
          <w:p w:rsidR="00BF26CD" w:rsidRPr="00F4131D" w:rsidRDefault="00BF26CD" w:rsidP="00A922A4">
            <w:pPr>
              <w:rPr>
                <w:b/>
                <w:bCs/>
              </w:rPr>
            </w:pPr>
            <w:r w:rsidRPr="00F4131D">
              <w:rPr>
                <w:b/>
                <w:bCs/>
              </w:rPr>
              <w:t>Сума</w:t>
            </w:r>
          </w:p>
        </w:tc>
      </w:tr>
      <w:tr w:rsidR="00BF26CD" w:rsidRPr="00B87FEA" w:rsidTr="00A922A4">
        <w:trPr>
          <w:trHeight w:val="300"/>
        </w:trPr>
        <w:tc>
          <w:tcPr>
            <w:tcW w:w="0" w:type="auto"/>
            <w:noWrap/>
            <w:hideMark/>
          </w:tcPr>
          <w:p w:rsidR="00BF26CD" w:rsidRPr="00AD5BAA" w:rsidRDefault="00BF26CD" w:rsidP="00A922A4">
            <w:pPr>
              <w:rPr>
                <w:b/>
                <w:bCs/>
                <w:sz w:val="20"/>
                <w:szCs w:val="20"/>
              </w:rPr>
            </w:pPr>
            <w:r w:rsidRPr="00AD5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-ТСУ-16/20.07.2016 г.</w:t>
            </w:r>
          </w:p>
        </w:tc>
        <w:tc>
          <w:tcPr>
            <w:tcW w:w="7216" w:type="dxa"/>
            <w:gridSpan w:val="4"/>
            <w:noWrap/>
            <w:hideMark/>
          </w:tcPr>
          <w:p w:rsidR="00BF26CD" w:rsidRPr="00827072" w:rsidRDefault="00BF26CD" w:rsidP="00A922A4">
            <w:pPr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„СТРОЙКО“ ЕООД</w:t>
            </w:r>
          </w:p>
        </w:tc>
      </w:tr>
      <w:tr w:rsidR="00BF26CD" w:rsidRPr="00B87FEA" w:rsidTr="00A922A4">
        <w:trPr>
          <w:trHeight w:val="300"/>
        </w:trPr>
        <w:tc>
          <w:tcPr>
            <w:tcW w:w="0" w:type="auto"/>
            <w:noWrap/>
          </w:tcPr>
          <w:p w:rsidR="00BF26CD" w:rsidRPr="00B87FEA" w:rsidRDefault="00BF26CD" w:rsidP="00A922A4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</w:tcPr>
          <w:p w:rsidR="00BF26CD" w:rsidRPr="00B87FEA" w:rsidRDefault="00BF26CD" w:rsidP="00A922A4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</w:tcPr>
          <w:p w:rsidR="00BF26CD" w:rsidRPr="00BB1221" w:rsidRDefault="00BF26CD" w:rsidP="00A922A4">
            <w:r>
              <w:t>аванс</w:t>
            </w:r>
          </w:p>
        </w:tc>
        <w:tc>
          <w:tcPr>
            <w:tcW w:w="0" w:type="auto"/>
            <w:noWrap/>
          </w:tcPr>
          <w:p w:rsidR="00BF26CD" w:rsidRDefault="00BF26CD" w:rsidP="00A922A4">
            <w:r>
              <w:t xml:space="preserve">22.07.2016 </w:t>
            </w:r>
          </w:p>
        </w:tc>
        <w:tc>
          <w:tcPr>
            <w:tcW w:w="1329" w:type="dxa"/>
            <w:noWrap/>
          </w:tcPr>
          <w:p w:rsidR="00BF26CD" w:rsidRPr="00AD5BAA" w:rsidRDefault="00BF26CD" w:rsidP="00A922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1680</w:t>
            </w:r>
          </w:p>
        </w:tc>
      </w:tr>
      <w:tr w:rsidR="00BF26CD" w:rsidRPr="00B87FEA" w:rsidTr="00A922A4">
        <w:trPr>
          <w:trHeight w:val="300"/>
        </w:trPr>
        <w:tc>
          <w:tcPr>
            <w:tcW w:w="0" w:type="auto"/>
            <w:noWrap/>
            <w:hideMark/>
          </w:tcPr>
          <w:p w:rsidR="00BF26CD" w:rsidRPr="00B87FEA" w:rsidRDefault="00BF26CD" w:rsidP="00A922A4">
            <w:pPr>
              <w:rPr>
                <w:b/>
                <w:bCs/>
              </w:rPr>
            </w:pPr>
            <w:r w:rsidRPr="00B87FEA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F26CD" w:rsidRPr="00B87FEA" w:rsidRDefault="00BF26CD" w:rsidP="00A922A4">
            <w:pPr>
              <w:rPr>
                <w:b/>
                <w:bCs/>
              </w:rPr>
            </w:pPr>
            <w:r w:rsidRPr="00B87FEA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</w:tcPr>
          <w:p w:rsidR="00BF26CD" w:rsidRPr="00AD5BAA" w:rsidRDefault="00BF26CD" w:rsidP="00A922A4">
            <w:r>
              <w:t>окончателно</w:t>
            </w:r>
          </w:p>
        </w:tc>
        <w:tc>
          <w:tcPr>
            <w:tcW w:w="0" w:type="auto"/>
            <w:noWrap/>
          </w:tcPr>
          <w:p w:rsidR="00BF26CD" w:rsidRPr="00B87FEA" w:rsidRDefault="00BF26CD" w:rsidP="00A922A4">
            <w:r>
              <w:t>04.10.2016</w:t>
            </w:r>
          </w:p>
        </w:tc>
        <w:tc>
          <w:tcPr>
            <w:tcW w:w="1329" w:type="dxa"/>
            <w:noWrap/>
          </w:tcPr>
          <w:p w:rsidR="00BF26CD" w:rsidRPr="00B87FEA" w:rsidRDefault="00BF26CD" w:rsidP="00A922A4">
            <w:r>
              <w:t>6305.76</w:t>
            </w:r>
          </w:p>
        </w:tc>
      </w:tr>
    </w:tbl>
    <w:p w:rsidR="007F6AFC" w:rsidRPr="00B60979" w:rsidRDefault="007F6AFC" w:rsidP="007F6AFC">
      <w:pPr>
        <w:rPr>
          <w:rFonts w:cstheme="minorHAnsi"/>
        </w:rPr>
      </w:pPr>
      <w:r>
        <w:lastRenderedPageBreak/>
        <w:t xml:space="preserve">Справка плащания към договор с предмет </w:t>
      </w:r>
      <w:r w:rsidRPr="00BD1AFA">
        <w:rPr>
          <w:rFonts w:eastAsia="Calibri" w:cstheme="minorHAnsi"/>
        </w:rPr>
        <w:t>„</w:t>
      </w:r>
      <w:r>
        <w:rPr>
          <w:rFonts w:eastAsia="Calibri" w:cstheme="minorHAnsi"/>
        </w:rPr>
        <w:t xml:space="preserve">Изпълнение на СМР и СРР на обекти заложени в Бюджета на община Трявна за 2016 г.“ Обособена позиция № </w:t>
      </w:r>
      <w:r>
        <w:rPr>
          <w:rFonts w:eastAsia="Calibri" w:cstheme="minorHAnsi"/>
        </w:rPr>
        <w:t>5</w:t>
      </w:r>
      <w:r>
        <w:rPr>
          <w:rFonts w:eastAsia="Calibri" w:cstheme="minorHAnsi"/>
        </w:rPr>
        <w:t xml:space="preserve"> – </w:t>
      </w:r>
      <w:r>
        <w:rPr>
          <w:rFonts w:eastAsia="Calibri" w:cstheme="minorHAnsi"/>
        </w:rPr>
        <w:t>Вътрешен ремонт здравна служба и лекарски кабинет гр. Плачковци</w:t>
      </w:r>
      <w:r>
        <w:rPr>
          <w:rFonts w:eastAsia="Calibri" w:cstheme="minorHAnsi"/>
        </w:rPr>
        <w:t>“</w:t>
      </w:r>
    </w:p>
    <w:tbl>
      <w:tblPr>
        <w:tblStyle w:val="a3"/>
        <w:tblW w:w="9888" w:type="dxa"/>
        <w:tblLook w:val="04A0" w:firstRow="1" w:lastRow="0" w:firstColumn="1" w:lastColumn="0" w:noHBand="0" w:noVBand="1"/>
      </w:tblPr>
      <w:tblGrid>
        <w:gridCol w:w="2672"/>
        <w:gridCol w:w="3195"/>
        <w:gridCol w:w="1417"/>
        <w:gridCol w:w="1275"/>
        <w:gridCol w:w="1329"/>
      </w:tblGrid>
      <w:tr w:rsidR="00862E19" w:rsidRPr="00B87FEA" w:rsidTr="00A922A4">
        <w:trPr>
          <w:trHeight w:val="300"/>
        </w:trPr>
        <w:tc>
          <w:tcPr>
            <w:tcW w:w="0" w:type="auto"/>
            <w:noWrap/>
          </w:tcPr>
          <w:p w:rsidR="007F6AFC" w:rsidRPr="008C3F1A" w:rsidRDefault="007F6AFC" w:rsidP="00A922A4">
            <w:pPr>
              <w:rPr>
                <w:b/>
                <w:bCs/>
              </w:rPr>
            </w:pPr>
            <w:r w:rsidRPr="00BA3C5E">
              <w:rPr>
                <w:b/>
                <w:bCs/>
              </w:rPr>
              <w:t>договор №</w:t>
            </w:r>
          </w:p>
        </w:tc>
        <w:tc>
          <w:tcPr>
            <w:tcW w:w="0" w:type="auto"/>
            <w:noWrap/>
          </w:tcPr>
          <w:p w:rsidR="007F6AFC" w:rsidRPr="00F4131D" w:rsidRDefault="007F6AFC" w:rsidP="00A922A4">
            <w:pPr>
              <w:rPr>
                <w:b/>
                <w:bCs/>
              </w:rPr>
            </w:pPr>
            <w:r w:rsidRPr="00F4131D">
              <w:rPr>
                <w:b/>
                <w:bCs/>
              </w:rPr>
              <w:t>Изпълнител/ сума на договора</w:t>
            </w:r>
          </w:p>
        </w:tc>
        <w:tc>
          <w:tcPr>
            <w:tcW w:w="0" w:type="auto"/>
          </w:tcPr>
          <w:p w:rsidR="007F6AFC" w:rsidRPr="00F4131D" w:rsidRDefault="007F6AFC" w:rsidP="00A922A4">
            <w:pPr>
              <w:rPr>
                <w:b/>
                <w:bCs/>
              </w:rPr>
            </w:pPr>
            <w:r w:rsidRPr="00F4131D">
              <w:rPr>
                <w:b/>
                <w:bCs/>
              </w:rPr>
              <w:t>вид плащане</w:t>
            </w:r>
          </w:p>
        </w:tc>
        <w:tc>
          <w:tcPr>
            <w:tcW w:w="0" w:type="auto"/>
          </w:tcPr>
          <w:p w:rsidR="007F6AFC" w:rsidRPr="00F4131D" w:rsidRDefault="007F6AFC" w:rsidP="00A922A4">
            <w:pPr>
              <w:rPr>
                <w:b/>
                <w:bCs/>
              </w:rPr>
            </w:pPr>
            <w:r w:rsidRPr="00F4131D">
              <w:rPr>
                <w:b/>
                <w:bCs/>
              </w:rPr>
              <w:t>дата на плащането</w:t>
            </w:r>
          </w:p>
        </w:tc>
        <w:tc>
          <w:tcPr>
            <w:tcW w:w="1329" w:type="dxa"/>
          </w:tcPr>
          <w:p w:rsidR="007F6AFC" w:rsidRPr="00F4131D" w:rsidRDefault="007F6AFC" w:rsidP="00A922A4">
            <w:pPr>
              <w:rPr>
                <w:b/>
                <w:bCs/>
              </w:rPr>
            </w:pPr>
            <w:r w:rsidRPr="00F4131D">
              <w:rPr>
                <w:b/>
                <w:bCs/>
              </w:rPr>
              <w:t>Сума</w:t>
            </w:r>
          </w:p>
        </w:tc>
      </w:tr>
      <w:tr w:rsidR="007F6AFC" w:rsidRPr="00B87FEA" w:rsidTr="00A922A4">
        <w:trPr>
          <w:trHeight w:val="300"/>
        </w:trPr>
        <w:tc>
          <w:tcPr>
            <w:tcW w:w="0" w:type="auto"/>
            <w:noWrap/>
            <w:hideMark/>
          </w:tcPr>
          <w:p w:rsidR="007F6AFC" w:rsidRPr="00AD5BAA" w:rsidRDefault="007F6AFC" w:rsidP="00A922A4">
            <w:pPr>
              <w:rPr>
                <w:b/>
                <w:bCs/>
                <w:sz w:val="20"/>
                <w:szCs w:val="20"/>
              </w:rPr>
            </w:pPr>
            <w:r w:rsidRPr="00AD5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r w:rsidR="00862E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169-ТСУ-16/12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.07.2016 г.</w:t>
            </w:r>
          </w:p>
        </w:tc>
        <w:tc>
          <w:tcPr>
            <w:tcW w:w="7216" w:type="dxa"/>
            <w:gridSpan w:val="4"/>
            <w:noWrap/>
            <w:hideMark/>
          </w:tcPr>
          <w:p w:rsidR="007F6AFC" w:rsidRPr="00827072" w:rsidRDefault="007F6AFC" w:rsidP="00862E19">
            <w:pPr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„</w:t>
            </w:r>
            <w:proofErr w:type="spellStart"/>
            <w:r w:rsidR="00862E19">
              <w:rPr>
                <w:rFonts w:ascii="Times New Roman" w:eastAsia="Calibri" w:hAnsi="Times New Roman" w:cs="Times New Roman"/>
                <w:b/>
              </w:rPr>
              <w:t>Екострой</w:t>
            </w:r>
            <w:proofErr w:type="spellEnd"/>
            <w:r w:rsidR="00862E19">
              <w:rPr>
                <w:rFonts w:ascii="Times New Roman" w:eastAsia="Calibri" w:hAnsi="Times New Roman" w:cs="Times New Roman"/>
                <w:b/>
              </w:rPr>
              <w:t xml:space="preserve"> - Трявна</w:t>
            </w:r>
            <w:r>
              <w:rPr>
                <w:rFonts w:ascii="Times New Roman" w:eastAsia="Calibri" w:hAnsi="Times New Roman" w:cs="Times New Roman"/>
                <w:b/>
              </w:rPr>
              <w:t>“ ООД</w:t>
            </w:r>
          </w:p>
        </w:tc>
      </w:tr>
      <w:tr w:rsidR="00862E19" w:rsidRPr="00B87FEA" w:rsidTr="00A922A4">
        <w:trPr>
          <w:trHeight w:val="300"/>
        </w:trPr>
        <w:tc>
          <w:tcPr>
            <w:tcW w:w="0" w:type="auto"/>
            <w:noWrap/>
          </w:tcPr>
          <w:p w:rsidR="007F6AFC" w:rsidRPr="00B87FEA" w:rsidRDefault="007F6AFC" w:rsidP="00A922A4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</w:tcPr>
          <w:p w:rsidR="007F6AFC" w:rsidRPr="00B87FEA" w:rsidRDefault="007F6AFC" w:rsidP="00A922A4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</w:tcPr>
          <w:p w:rsidR="007F6AFC" w:rsidRPr="00BB1221" w:rsidRDefault="007F6AFC" w:rsidP="00A922A4">
            <w:r>
              <w:t>аванс</w:t>
            </w:r>
          </w:p>
        </w:tc>
        <w:tc>
          <w:tcPr>
            <w:tcW w:w="0" w:type="auto"/>
            <w:noWrap/>
          </w:tcPr>
          <w:p w:rsidR="007F6AFC" w:rsidRDefault="006F5BCB" w:rsidP="00A922A4">
            <w:r>
              <w:t>12.08</w:t>
            </w:r>
            <w:r w:rsidR="007F6AFC">
              <w:t xml:space="preserve">.2016 </w:t>
            </w:r>
          </w:p>
        </w:tc>
        <w:tc>
          <w:tcPr>
            <w:tcW w:w="1329" w:type="dxa"/>
            <w:noWrap/>
          </w:tcPr>
          <w:p w:rsidR="007F6AFC" w:rsidRPr="00AD5BAA" w:rsidRDefault="006F5BCB" w:rsidP="00A922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2739.09</w:t>
            </w:r>
          </w:p>
        </w:tc>
      </w:tr>
      <w:tr w:rsidR="00862E19" w:rsidRPr="00B87FEA" w:rsidTr="00A922A4">
        <w:trPr>
          <w:trHeight w:val="300"/>
        </w:trPr>
        <w:tc>
          <w:tcPr>
            <w:tcW w:w="0" w:type="auto"/>
            <w:noWrap/>
            <w:hideMark/>
          </w:tcPr>
          <w:p w:rsidR="007F6AFC" w:rsidRPr="00B87FEA" w:rsidRDefault="007F6AFC" w:rsidP="00A922A4">
            <w:pPr>
              <w:rPr>
                <w:b/>
                <w:bCs/>
              </w:rPr>
            </w:pPr>
            <w:r w:rsidRPr="00B87FEA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F6AFC" w:rsidRPr="00B87FEA" w:rsidRDefault="007F6AFC" w:rsidP="00A922A4">
            <w:pPr>
              <w:rPr>
                <w:b/>
                <w:bCs/>
              </w:rPr>
            </w:pPr>
            <w:r w:rsidRPr="00B87FEA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</w:tcPr>
          <w:p w:rsidR="007F6AFC" w:rsidRPr="00AD5BAA" w:rsidRDefault="007F6AFC" w:rsidP="00A922A4">
            <w:r>
              <w:t>окончателно</w:t>
            </w:r>
          </w:p>
        </w:tc>
        <w:tc>
          <w:tcPr>
            <w:tcW w:w="0" w:type="auto"/>
            <w:noWrap/>
          </w:tcPr>
          <w:p w:rsidR="007F6AFC" w:rsidRPr="00B87FEA" w:rsidRDefault="006F5BCB" w:rsidP="00A922A4">
            <w:r>
              <w:t>20.09</w:t>
            </w:r>
            <w:r w:rsidR="007F6AFC">
              <w:t>.2016</w:t>
            </w:r>
          </w:p>
        </w:tc>
        <w:tc>
          <w:tcPr>
            <w:tcW w:w="1329" w:type="dxa"/>
            <w:noWrap/>
          </w:tcPr>
          <w:p w:rsidR="007F6AFC" w:rsidRPr="00B87FEA" w:rsidRDefault="006F5BCB" w:rsidP="00A922A4">
            <w:r>
              <w:t>10956</w:t>
            </w:r>
            <w:bookmarkStart w:id="0" w:name="_GoBack"/>
            <w:bookmarkEnd w:id="0"/>
          </w:p>
        </w:tc>
      </w:tr>
    </w:tbl>
    <w:p w:rsidR="00B87FEA" w:rsidRPr="00B87FEA" w:rsidRDefault="00B87FEA"/>
    <w:sectPr w:rsidR="00B87FEA" w:rsidRPr="00B87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CD"/>
    <w:rsid w:val="00006977"/>
    <w:rsid w:val="00084C72"/>
    <w:rsid w:val="000912E3"/>
    <w:rsid w:val="00102DCD"/>
    <w:rsid w:val="001B0119"/>
    <w:rsid w:val="001C7D6F"/>
    <w:rsid w:val="003B5C8B"/>
    <w:rsid w:val="003C18F6"/>
    <w:rsid w:val="0053555B"/>
    <w:rsid w:val="006712DB"/>
    <w:rsid w:val="006F5BCB"/>
    <w:rsid w:val="00733F3B"/>
    <w:rsid w:val="007637BD"/>
    <w:rsid w:val="007F6AFC"/>
    <w:rsid w:val="00827072"/>
    <w:rsid w:val="00862E19"/>
    <w:rsid w:val="008E29F6"/>
    <w:rsid w:val="009F2B6E"/>
    <w:rsid w:val="00A01815"/>
    <w:rsid w:val="00A46B79"/>
    <w:rsid w:val="00A71369"/>
    <w:rsid w:val="00A822AA"/>
    <w:rsid w:val="00A9439D"/>
    <w:rsid w:val="00AD5BAA"/>
    <w:rsid w:val="00B60979"/>
    <w:rsid w:val="00B87FEA"/>
    <w:rsid w:val="00BB1221"/>
    <w:rsid w:val="00BD1AFA"/>
    <w:rsid w:val="00BE08F6"/>
    <w:rsid w:val="00BF26CD"/>
    <w:rsid w:val="00C63FA2"/>
    <w:rsid w:val="00CB0ADD"/>
    <w:rsid w:val="00CE5674"/>
    <w:rsid w:val="00E25EFF"/>
    <w:rsid w:val="00EC1446"/>
    <w:rsid w:val="00EC2845"/>
    <w:rsid w:val="00EE0230"/>
    <w:rsid w:val="00F40211"/>
    <w:rsid w:val="00F714C2"/>
    <w:rsid w:val="00FC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</dc:creator>
  <cp:lastModifiedBy>Iva</cp:lastModifiedBy>
  <cp:revision>23</cp:revision>
  <dcterms:created xsi:type="dcterms:W3CDTF">2016-11-25T09:04:00Z</dcterms:created>
  <dcterms:modified xsi:type="dcterms:W3CDTF">2016-11-25T09:32:00Z</dcterms:modified>
</cp:coreProperties>
</file>